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4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327"/>
        <w:gridCol w:w="1134"/>
        <w:gridCol w:w="2552"/>
      </w:tblGrid>
      <w:tr w:rsidR="00145976" w:rsidRPr="00A70784" w:rsidTr="00145976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5976" w:rsidRPr="009E293C" w:rsidRDefault="00145976" w:rsidP="009E293C">
            <w:r>
              <w:t>Werktitel:</w:t>
            </w:r>
          </w:p>
        </w:tc>
        <w:tc>
          <w:tcPr>
            <w:tcW w:w="9327" w:type="dxa"/>
            <w:tcBorders>
              <w:bottom w:val="single" w:sz="4" w:space="0" w:color="auto"/>
            </w:tcBorders>
            <w:vAlign w:val="center"/>
          </w:tcPr>
          <w:p w:rsidR="00145976" w:rsidRPr="00086831" w:rsidRDefault="00145976" w:rsidP="00F34F65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976" w:rsidRPr="00086831" w:rsidRDefault="00145976" w:rsidP="00F34F65">
            <w:r>
              <w:t>Auflage:</w:t>
            </w:r>
          </w:p>
        </w:tc>
        <w:bookmarkStart w:id="1" w:name="Text3"/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5976" w:rsidRPr="00086831" w:rsidRDefault="00145976" w:rsidP="00F34F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45976" w:rsidRPr="00A70784" w:rsidTr="00145976">
        <w:trPr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976" w:rsidRPr="009E293C" w:rsidRDefault="00145976" w:rsidP="009E293C">
            <w:r>
              <w:t>Untertitel:</w:t>
            </w:r>
          </w:p>
        </w:tc>
        <w:bookmarkStart w:id="2" w:name="Text2"/>
        <w:tc>
          <w:tcPr>
            <w:tcW w:w="13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976" w:rsidRDefault="00145976" w:rsidP="00F34F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:rsidR="00086831" w:rsidRPr="0050615D" w:rsidRDefault="00086831" w:rsidP="00990EA0">
      <w:pPr>
        <w:rPr>
          <w:sz w:val="4"/>
          <w:szCs w:val="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950"/>
        <w:gridCol w:w="3617"/>
      </w:tblGrid>
      <w:tr w:rsidR="00950F93" w:rsidTr="00145976">
        <w:trPr>
          <w:trHeight w:val="240"/>
        </w:trPr>
        <w:tc>
          <w:tcPr>
            <w:tcW w:w="10950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950F93" w:rsidRPr="00081C2B" w:rsidRDefault="0072325C" w:rsidP="00990E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Autoren</w:t>
            </w:r>
            <w:r w:rsidR="00ED3F40">
              <w:rPr>
                <w:rFonts w:cs="Arial"/>
                <w:b/>
              </w:rPr>
              <w:t>- und Herausgeber-Informationen</w:t>
            </w:r>
            <w:r w:rsidR="00105928">
              <w:rPr>
                <w:rFonts w:cs="Arial"/>
                <w:b/>
              </w:rPr>
              <w:t>:</w:t>
            </w:r>
            <w:r w:rsidR="00ED3F40">
              <w:rPr>
                <w:rFonts w:cs="Arial"/>
                <w:b/>
              </w:rPr>
              <w:t xml:space="preserve"> (Bitte Zutreffendes ankreuzen)</w:t>
            </w:r>
          </w:p>
        </w:tc>
        <w:tc>
          <w:tcPr>
            <w:tcW w:w="37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50F93" w:rsidRPr="00081C2B" w:rsidRDefault="00950F93" w:rsidP="00081C2B">
            <w:pPr>
              <w:pStyle w:val="StandardFETT"/>
            </w:pPr>
            <w:r>
              <w:t>Werbetext</w:t>
            </w:r>
            <w:r w:rsidR="00105928">
              <w:t>:</w:t>
            </w:r>
            <w:r>
              <w:t xml:space="preserve"> (max. 850 Zeichen)</w:t>
            </w:r>
            <w:r w:rsidR="00081C2B">
              <w:t>:</w:t>
            </w:r>
          </w:p>
        </w:tc>
      </w:tr>
      <w:tr w:rsidR="00105928" w:rsidTr="0050615D">
        <w:trPr>
          <w:trHeight w:val="6842"/>
        </w:trPr>
        <w:tc>
          <w:tcPr>
            <w:tcW w:w="10950" w:type="dxa"/>
            <w:vMerge w:val="restart"/>
            <w:tcBorders>
              <w:left w:val="nil"/>
              <w:right w:val="dotted" w:sz="4" w:space="0" w:color="auto"/>
            </w:tcBorders>
          </w:tcPr>
          <w:p w:rsidR="00105928" w:rsidRPr="00145976" w:rsidRDefault="00105928" w:rsidP="00145976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10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152"/>
              <w:gridCol w:w="2152"/>
              <w:gridCol w:w="2152"/>
              <w:gridCol w:w="2152"/>
            </w:tblGrid>
            <w:tr w:rsidR="00145976" w:rsidRPr="00072A77" w:rsidTr="006C69D0">
              <w:trPr>
                <w:trHeight w:val="340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145976" w:rsidRPr="0011361B" w:rsidRDefault="00145976" w:rsidP="006C69D0">
                  <w:pPr>
                    <w:rPr>
                      <w:rFonts w:cs="Arial"/>
                      <w:b/>
                    </w:rPr>
                  </w:pPr>
                  <w:r w:rsidRPr="0011361B">
                    <w:rPr>
                      <w:rFonts w:cs="Arial"/>
                      <w:b/>
                    </w:rPr>
                    <w:t>Name / Vorname: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145976" w:rsidRPr="009315AE" w:rsidRDefault="00145976" w:rsidP="006C69D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145976" w:rsidRPr="009315AE" w:rsidRDefault="00145976" w:rsidP="006C69D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FORMTEXT </w:instrText>
                  </w:r>
                  <w:r w:rsidRPr="00072A77">
                    <w:rPr>
                      <w:rFonts w:cs="Arial"/>
                    </w:rPr>
                  </w:r>
                  <w:r w:rsidRPr="00072A77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FORMTEXT </w:instrText>
                  </w:r>
                  <w:r w:rsidRPr="00072A77">
                    <w:rPr>
                      <w:rFonts w:cs="Arial"/>
                    </w:rPr>
                  </w:r>
                  <w:r w:rsidRPr="00072A77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eastAsia="Arial Unicode MS" w:cs="Arial"/>
                    </w:rPr>
                    <w:t> </w:t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45976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Autor/in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45976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Herausgeber</w:t>
                  </w:r>
                  <w:r>
                    <w:rPr>
                      <w:rFonts w:cs="Arial"/>
                    </w:rPr>
                    <w:t>/in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45976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Prof</w:t>
                  </w:r>
                  <w:r>
                    <w:rPr>
                      <w:rFonts w:cs="Arial"/>
                    </w:rPr>
                    <w:t>. Dr</w:t>
                  </w:r>
                  <w:r w:rsidRPr="00072A77">
                    <w:rPr>
                      <w:rFonts w:cs="Arial"/>
                    </w:rPr>
                    <w:t>.</w:t>
                  </w:r>
                  <w:r w:rsidR="0050615D">
                    <w:rPr>
                      <w:rFonts w:cs="Arial"/>
                    </w:rPr>
                    <w:t xml:space="preserve"> iur</w:t>
                  </w:r>
                  <w:r w:rsidR="005E3658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45976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Dr. i</w:t>
                  </w:r>
                  <w:r w:rsidRPr="00072A77">
                    <w:rPr>
                      <w:rFonts w:cs="Arial"/>
                    </w:rPr>
                    <w:t>ur.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45976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lic. iur.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145976" w:rsidRPr="00072A77" w:rsidRDefault="00145976" w:rsidP="006C69D0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MLaw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BLaw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Rechtsanwalt</w:t>
                  </w:r>
                  <w:r>
                    <w:rPr>
                      <w:rFonts w:cs="Arial"/>
                    </w:rPr>
                    <w:t>/in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LL.M.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andere (Titel)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  <w:b/>
                    </w:rPr>
                  </w:pPr>
                  <w:r w:rsidRPr="0011361B">
                    <w:rPr>
                      <w:rFonts w:cs="Arial"/>
                      <w:b/>
                    </w:rPr>
                    <w:t>Name / Vorname: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Autor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Herausgeber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Prof.</w:t>
                  </w:r>
                  <w:r>
                    <w:rPr>
                      <w:rFonts w:cs="Arial"/>
                    </w:rPr>
                    <w:t xml:space="preserve"> Dr. iur</w:t>
                  </w:r>
                  <w:r w:rsidR="005E3658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Dr. i</w:t>
                  </w:r>
                  <w:r w:rsidRPr="00072A77">
                    <w:rPr>
                      <w:rFonts w:cs="Arial"/>
                    </w:rPr>
                    <w:t>ur.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lic. iur.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MLaw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BLaw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Rechtsanwalt</w:t>
                  </w:r>
                  <w:r>
                    <w:rPr>
                      <w:rFonts w:cs="Arial"/>
                    </w:rPr>
                    <w:t>/in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t>LL.M.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 w:rsidRPr="00072A77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72A77">
                    <w:rPr>
                      <w:rFonts w:cs="Arial"/>
                    </w:rPr>
                    <w:instrText xml:space="preserve"> FORMCHECKBOX </w:instrText>
                  </w:r>
                  <w:r w:rsidR="00DD70CD">
                    <w:rPr>
                      <w:rFonts w:cs="Arial"/>
                    </w:rPr>
                  </w:r>
                  <w:r w:rsidR="00DD70CD">
                    <w:rPr>
                      <w:rFonts w:cs="Arial"/>
                    </w:rPr>
                    <w:fldChar w:fldCharType="separate"/>
                  </w:r>
                  <w:r w:rsidRPr="00072A77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0615D" w:rsidRPr="00072A77" w:rsidTr="006C69D0">
              <w:trPr>
                <w:trHeight w:val="284"/>
              </w:trPr>
              <w:tc>
                <w:tcPr>
                  <w:tcW w:w="2126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andere (Titel)</w:t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50615D" w:rsidRPr="00072A77" w:rsidRDefault="0050615D" w:rsidP="005061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145976" w:rsidRPr="0050615D" w:rsidRDefault="00145976" w:rsidP="00145976">
            <w:pPr>
              <w:rPr>
                <w:sz w:val="4"/>
                <w:szCs w:val="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7615"/>
            </w:tblGrid>
            <w:tr w:rsidR="00105928" w:rsidTr="00145976">
              <w:trPr>
                <w:trHeight w:val="567"/>
              </w:trPr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5928" w:rsidRDefault="00105928" w:rsidP="00145976">
                  <w:r w:rsidRPr="00ED3F40">
                    <w:rPr>
                      <w:b/>
                    </w:rPr>
                    <w:t>Headline: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ED3F40">
                    <w:rPr>
                      <w:sz w:val="16"/>
                      <w:szCs w:val="16"/>
                    </w:rPr>
                    <w:t>(</w:t>
                  </w:r>
                  <w:r w:rsidR="0050615D" w:rsidRPr="0050615D">
                    <w:rPr>
                      <w:sz w:val="16"/>
                      <w:szCs w:val="16"/>
                    </w:rPr>
                    <w:t>Beschreibung des Werkes in einem prägnanten Satz</w:t>
                  </w:r>
                  <w:r w:rsidRPr="00ED3F4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61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05928" w:rsidRPr="00ED3F40" w:rsidRDefault="00105928" w:rsidP="0014597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05928" w:rsidTr="00145976">
              <w:trPr>
                <w:trHeight w:val="567"/>
              </w:trPr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5928" w:rsidRDefault="0050615D" w:rsidP="00145976">
                  <w:pPr>
                    <w:rPr>
                      <w:b/>
                    </w:rPr>
                  </w:pPr>
                  <w:r w:rsidRPr="0050615D">
                    <w:rPr>
                      <w:b/>
                    </w:rPr>
                    <w:t>Kundennutzen</w:t>
                  </w:r>
                  <w:r w:rsidR="00105928">
                    <w:rPr>
                      <w:b/>
                    </w:rPr>
                    <w:t>:</w:t>
                  </w:r>
                </w:p>
                <w:p w:rsidR="0050615D" w:rsidRPr="0050615D" w:rsidRDefault="00105928" w:rsidP="00145976">
                  <w:pPr>
                    <w:rPr>
                      <w:sz w:val="16"/>
                      <w:szCs w:val="16"/>
                    </w:rPr>
                  </w:pPr>
                  <w:r w:rsidRPr="00ED3F40">
                    <w:rPr>
                      <w:sz w:val="16"/>
                      <w:szCs w:val="16"/>
                    </w:rPr>
                    <w:t>(</w:t>
                  </w:r>
                  <w:r w:rsidR="0050615D" w:rsidRPr="0050615D">
                    <w:rPr>
                      <w:sz w:val="16"/>
                      <w:szCs w:val="16"/>
                    </w:rPr>
                    <w:t>Beschreibung von 2-3 Kundennutzen</w:t>
                  </w:r>
                  <w:r w:rsidRPr="00ED3F4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61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05928" w:rsidRPr="00ED3F40" w:rsidRDefault="00105928" w:rsidP="0014597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05928" w:rsidTr="00145976">
              <w:trPr>
                <w:trHeight w:val="567"/>
              </w:trPr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5928" w:rsidRDefault="0050615D" w:rsidP="00145976">
                  <w:pPr>
                    <w:rPr>
                      <w:b/>
                    </w:rPr>
                  </w:pPr>
                  <w:r w:rsidRPr="0050615D">
                    <w:rPr>
                      <w:b/>
                    </w:rPr>
                    <w:t>Zielgruppen</w:t>
                  </w:r>
                  <w:r w:rsidR="00105928">
                    <w:rPr>
                      <w:b/>
                    </w:rPr>
                    <w:t>:</w:t>
                  </w:r>
                </w:p>
                <w:p w:rsidR="00105928" w:rsidRPr="0050615D" w:rsidRDefault="0050615D" w:rsidP="00145976">
                  <w:pPr>
                    <w:rPr>
                      <w:sz w:val="16"/>
                      <w:szCs w:val="16"/>
                    </w:rPr>
                  </w:pPr>
                  <w:r w:rsidRPr="0050615D">
                    <w:rPr>
                      <w:sz w:val="16"/>
                      <w:szCs w:val="16"/>
                    </w:rPr>
                    <w:t xml:space="preserve">(Nach Berufsgruppe und evt. Branchen) </w:t>
                  </w:r>
                </w:p>
              </w:tc>
              <w:tc>
                <w:tcPr>
                  <w:tcW w:w="761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05928" w:rsidRPr="00ED3F40" w:rsidRDefault="00105928" w:rsidP="0014597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105928" w:rsidRDefault="00105928" w:rsidP="00145976"/>
        </w:tc>
        <w:tc>
          <w:tcPr>
            <w:tcW w:w="37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928" w:rsidRPr="00081C2B" w:rsidRDefault="00105928" w:rsidP="00081C2B">
            <w:pPr>
              <w:rPr>
                <w:b/>
              </w:rPr>
            </w:pPr>
            <w:bookmarkStart w:id="3" w:name="Text1"/>
          </w:p>
          <w:bookmarkEnd w:id="3"/>
          <w:p w:rsidR="00105928" w:rsidRPr="00072A77" w:rsidRDefault="00105928" w:rsidP="00072A77">
            <w:r w:rsidRPr="00072A77">
              <w:fldChar w:fldCharType="begin">
                <w:ffData>
                  <w:name w:val=""/>
                  <w:enabled/>
                  <w:calcOnExit w:val="0"/>
                  <w:helpText w:type="text" w:val="Sie können bis 800 Zeichen eingeben"/>
                  <w:statusText w:type="text" w:val="Es sind 800 Zeichen erlaubt"/>
                  <w:textInput>
                    <w:maxLength w:val="850"/>
                  </w:textInput>
                </w:ffData>
              </w:fldChar>
            </w:r>
            <w:r w:rsidRPr="00072A77">
              <w:instrText xml:space="preserve"> FORMTEXT </w:instrText>
            </w:r>
            <w:r w:rsidRPr="00072A77">
              <w:fldChar w:fldCharType="separate"/>
            </w:r>
            <w:r w:rsidR="006A4A9B">
              <w:t> </w:t>
            </w:r>
            <w:r w:rsidR="006A4A9B">
              <w:t> </w:t>
            </w:r>
            <w:r w:rsidR="006A4A9B">
              <w:t> </w:t>
            </w:r>
            <w:r w:rsidR="006A4A9B">
              <w:t> </w:t>
            </w:r>
            <w:r w:rsidR="006A4A9B">
              <w:t> </w:t>
            </w:r>
            <w:r w:rsidRPr="00072A77">
              <w:fldChar w:fldCharType="end"/>
            </w:r>
          </w:p>
        </w:tc>
      </w:tr>
      <w:tr w:rsidR="00105928" w:rsidTr="00145976">
        <w:trPr>
          <w:trHeight w:val="1577"/>
        </w:trPr>
        <w:tc>
          <w:tcPr>
            <w:tcW w:w="1095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105928" w:rsidRDefault="00105928" w:rsidP="0027457A"/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5928" w:rsidRPr="0050615D" w:rsidRDefault="0050615D" w:rsidP="0050615D">
            <w:pPr>
              <w:rPr>
                <w:sz w:val="14"/>
                <w:szCs w:val="14"/>
              </w:rPr>
            </w:pPr>
            <w:r w:rsidRPr="0050615D">
              <w:rPr>
                <w:sz w:val="14"/>
                <w:szCs w:val="14"/>
              </w:rPr>
              <w:t>Der Produkttext informiert den Interessenten über den Inhalt und liefert Argumente für den Kauf des Werkes. Ein guter Produkttext gibt Antworten auf folgende Fragen:</w:t>
            </w:r>
            <w:r>
              <w:rPr>
                <w:sz w:val="14"/>
                <w:szCs w:val="14"/>
              </w:rPr>
              <w:t xml:space="preserve"> </w:t>
            </w:r>
            <w:r w:rsidRPr="0050615D">
              <w:rPr>
                <w:sz w:val="14"/>
                <w:szCs w:val="14"/>
              </w:rPr>
              <w:t>Welches sind die überzeugenden Argumente des Werkes?</w:t>
            </w:r>
            <w:r>
              <w:rPr>
                <w:sz w:val="14"/>
                <w:szCs w:val="14"/>
              </w:rPr>
              <w:t xml:space="preserve"> </w:t>
            </w:r>
            <w:r w:rsidRPr="0050615D">
              <w:rPr>
                <w:sz w:val="14"/>
                <w:szCs w:val="14"/>
              </w:rPr>
              <w:t>Warum ist das Werk wertvoll?</w:t>
            </w:r>
            <w:r>
              <w:rPr>
                <w:sz w:val="14"/>
                <w:szCs w:val="14"/>
              </w:rPr>
              <w:t xml:space="preserve"> </w:t>
            </w:r>
            <w:r w:rsidRPr="0050615D">
              <w:rPr>
                <w:sz w:val="14"/>
                <w:szCs w:val="14"/>
              </w:rPr>
              <w:t>Welche Vorteile bietet das Werk gegenüber von Konkurrenzwerken?</w:t>
            </w:r>
            <w:r>
              <w:rPr>
                <w:sz w:val="14"/>
                <w:szCs w:val="14"/>
              </w:rPr>
              <w:t xml:space="preserve"> </w:t>
            </w:r>
            <w:r w:rsidRPr="0050615D">
              <w:rPr>
                <w:sz w:val="14"/>
                <w:szCs w:val="14"/>
              </w:rPr>
              <w:t>Welches Problem löst das Werk? Welche Vorteile ergeben sich für meine Kunden?</w:t>
            </w:r>
          </w:p>
        </w:tc>
      </w:tr>
    </w:tbl>
    <w:p w:rsidR="00950F93" w:rsidRPr="0050615D" w:rsidRDefault="00950F93" w:rsidP="00081C2B">
      <w:pPr>
        <w:rPr>
          <w:sz w:val="10"/>
          <w:szCs w:val="10"/>
        </w:rPr>
      </w:pPr>
    </w:p>
    <w:sectPr w:rsidR="00950F93" w:rsidRPr="0050615D" w:rsidSect="0050615D">
      <w:head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663" w:right="1134" w:bottom="567" w:left="1134" w:header="568" w:footer="37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CD" w:rsidRDefault="00DD70CD">
      <w:r>
        <w:separator/>
      </w:r>
    </w:p>
  </w:endnote>
  <w:endnote w:type="continuationSeparator" w:id="0">
    <w:p w:rsidR="00DD70CD" w:rsidRDefault="00DD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65" w:rsidRDefault="00F34F65" w:rsidP="00AC4CCF">
    <w:pPr>
      <w:pStyle w:val="Standard85"/>
    </w:pPr>
    <w:r>
      <w:fldChar w:fldCharType="begin"/>
    </w:r>
    <w:r>
      <w:instrText xml:space="preserve"> DATE \@ "dd.MM.yyyy" </w:instrText>
    </w:r>
    <w:r>
      <w:fldChar w:fldCharType="separate"/>
    </w:r>
    <w:r w:rsidR="00DD70CD">
      <w:rPr>
        <w:noProof/>
      </w:rPr>
      <w:t>21.11.2017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CD" w:rsidRDefault="00DD70CD">
      <w:r>
        <w:separator/>
      </w:r>
    </w:p>
  </w:footnote>
  <w:footnote w:type="continuationSeparator" w:id="0">
    <w:p w:rsidR="00DD70CD" w:rsidRDefault="00DD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88"/>
      <w:gridCol w:w="2624"/>
    </w:tblGrid>
    <w:tr w:rsidR="00A47179" w:rsidTr="001D5F62">
      <w:trPr>
        <w:trHeight w:val="137"/>
      </w:trPr>
      <w:tc>
        <w:tcPr>
          <w:tcW w:w="6588" w:type="dxa"/>
        </w:tcPr>
        <w:p w:rsidR="00A47179" w:rsidRPr="001D5F62" w:rsidRDefault="00A47179" w:rsidP="001D5F62"/>
      </w:tc>
      <w:tc>
        <w:tcPr>
          <w:tcW w:w="2624" w:type="dxa"/>
        </w:tcPr>
        <w:p w:rsidR="00A47179" w:rsidRDefault="00E952B3" w:rsidP="001D5F62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-633730</wp:posOffset>
                </wp:positionV>
                <wp:extent cx="1583690" cy="438785"/>
                <wp:effectExtent l="0" t="0" r="0" b="0"/>
                <wp:wrapNone/>
                <wp:docPr id="31" name="Bild 5" descr="Schulthess_06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chulthess_06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7179" w:rsidRPr="00BA1406">
            <w:t xml:space="preserve">Seite </w:t>
          </w:r>
          <w:r w:rsidR="00A47179" w:rsidRPr="00BA1406">
            <w:fldChar w:fldCharType="begin"/>
          </w:r>
          <w:r w:rsidR="00A47179" w:rsidRPr="00BA1406">
            <w:instrText xml:space="preserve"> PAGE </w:instrText>
          </w:r>
          <w:r w:rsidR="00A47179" w:rsidRPr="00BA1406">
            <w:fldChar w:fldCharType="separate"/>
          </w:r>
          <w:r w:rsidR="0050615D">
            <w:rPr>
              <w:noProof/>
            </w:rPr>
            <w:t>2</w:t>
          </w:r>
          <w:r w:rsidR="00A47179" w:rsidRPr="00BA1406">
            <w:fldChar w:fldCharType="end"/>
          </w:r>
          <w:r w:rsidR="00A47179" w:rsidRPr="00BA1406">
            <w:t xml:space="preserve"> von </w:t>
          </w:r>
          <w:r w:rsidR="00DD70CD">
            <w:fldChar w:fldCharType="begin"/>
          </w:r>
          <w:r w:rsidR="00DD70CD">
            <w:instrText xml:space="preserve"> NUMPAGES </w:instrText>
          </w:r>
          <w:r w:rsidR="00DD70CD">
            <w:fldChar w:fldCharType="separate"/>
          </w:r>
          <w:r w:rsidR="00DD70CD">
            <w:rPr>
              <w:noProof/>
            </w:rPr>
            <w:t>1</w:t>
          </w:r>
          <w:r w:rsidR="00DD70CD">
            <w:rPr>
              <w:noProof/>
            </w:rPr>
            <w:fldChar w:fldCharType="end"/>
          </w:r>
        </w:p>
      </w:tc>
    </w:tr>
  </w:tbl>
  <w:p w:rsidR="00A47179" w:rsidRPr="001D5F62" w:rsidRDefault="00A47179" w:rsidP="001D5F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52"/>
      <w:gridCol w:w="8563"/>
    </w:tblGrid>
    <w:tr w:rsidR="00AC4CCF" w:rsidRPr="00941538" w:rsidTr="00ED3F40">
      <w:tc>
        <w:tcPr>
          <w:tcW w:w="3452" w:type="dxa"/>
        </w:tcPr>
        <w:p w:rsidR="00AC4CCF" w:rsidRDefault="00ED3F40" w:rsidP="003D7CAD">
          <w:pPr>
            <w:pStyle w:val="berschrift1"/>
            <w:outlineLvl w:val="0"/>
          </w:pPr>
          <w:r>
            <w:t>Vorlagenblatt Wer</w:t>
          </w:r>
          <w:r w:rsidR="00A9598A">
            <w:t>betext</w:t>
          </w:r>
        </w:p>
      </w:tc>
      <w:tc>
        <w:tcPr>
          <w:tcW w:w="8563" w:type="dxa"/>
        </w:tcPr>
        <w:p w:rsidR="00AC4CCF" w:rsidRPr="00941538" w:rsidRDefault="00E952B3" w:rsidP="00941538">
          <w:pPr>
            <w:jc w:val="both"/>
            <w:rPr>
              <w:sz w:val="16"/>
              <w:szCs w:val="16"/>
            </w:rPr>
          </w:pPr>
          <w:r w:rsidRPr="00941538"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5711825</wp:posOffset>
                </wp:positionH>
                <wp:positionV relativeFrom="margin">
                  <wp:posOffset>-111125</wp:posOffset>
                </wp:positionV>
                <wp:extent cx="1583690" cy="438785"/>
                <wp:effectExtent l="0" t="0" r="0" b="0"/>
                <wp:wrapNone/>
                <wp:docPr id="32" name="Bild 4" descr="Schulthess_06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hulthess_06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615D" w:rsidRPr="0050615D">
            <w:rPr>
              <w:noProof/>
              <w:sz w:val="16"/>
              <w:szCs w:val="16"/>
            </w:rPr>
            <w:t>Diese Informationen werden für die Bewerbung des Werkes verwendet. Bitte geben Sie die Titel aller Autoren/Herausgeber an und verfassen Sie einen Produkttext von maximal 850 Zeichen (inkl. Leerzeichen). Die Schulthess Juristische Medien AG behält sich redaktionelle Änderungen vor</w:t>
          </w:r>
          <w:r w:rsidR="005E3658">
            <w:rPr>
              <w:noProof/>
              <w:sz w:val="16"/>
              <w:szCs w:val="16"/>
            </w:rPr>
            <w:t>.</w:t>
          </w:r>
        </w:p>
      </w:tc>
    </w:tr>
  </w:tbl>
  <w:p w:rsidR="00A47179" w:rsidRPr="0050615D" w:rsidRDefault="00A47179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EF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140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EC5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F61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5EE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CC8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0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83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AF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F2B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E7617"/>
    <w:multiLevelType w:val="hybridMultilevel"/>
    <w:tmpl w:val="642AFED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6C9F"/>
    <w:multiLevelType w:val="hybridMultilevel"/>
    <w:tmpl w:val="334EAFB6"/>
    <w:lvl w:ilvl="0" w:tplc="4AB6B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CD"/>
    <w:rsid w:val="00004FE6"/>
    <w:rsid w:val="0001498D"/>
    <w:rsid w:val="000426EC"/>
    <w:rsid w:val="0004795E"/>
    <w:rsid w:val="0006347C"/>
    <w:rsid w:val="0006505F"/>
    <w:rsid w:val="00072A77"/>
    <w:rsid w:val="00081C2B"/>
    <w:rsid w:val="00082E8F"/>
    <w:rsid w:val="00086831"/>
    <w:rsid w:val="0009064F"/>
    <w:rsid w:val="000A5382"/>
    <w:rsid w:val="000D04DC"/>
    <w:rsid w:val="000D158D"/>
    <w:rsid w:val="000E1C2C"/>
    <w:rsid w:val="000E3392"/>
    <w:rsid w:val="000E698F"/>
    <w:rsid w:val="000F2D04"/>
    <w:rsid w:val="00100D14"/>
    <w:rsid w:val="00105928"/>
    <w:rsid w:val="0011361B"/>
    <w:rsid w:val="001241C6"/>
    <w:rsid w:val="00124687"/>
    <w:rsid w:val="00136F67"/>
    <w:rsid w:val="00137FBA"/>
    <w:rsid w:val="00145976"/>
    <w:rsid w:val="001501ED"/>
    <w:rsid w:val="00152CF6"/>
    <w:rsid w:val="00161D85"/>
    <w:rsid w:val="00192431"/>
    <w:rsid w:val="001C2801"/>
    <w:rsid w:val="001D5F62"/>
    <w:rsid w:val="00204D9C"/>
    <w:rsid w:val="00207F2A"/>
    <w:rsid w:val="00211053"/>
    <w:rsid w:val="00215420"/>
    <w:rsid w:val="00226B3F"/>
    <w:rsid w:val="00250C0E"/>
    <w:rsid w:val="0026426E"/>
    <w:rsid w:val="0027457A"/>
    <w:rsid w:val="00293B22"/>
    <w:rsid w:val="002A3232"/>
    <w:rsid w:val="002B38CC"/>
    <w:rsid w:val="002B58AD"/>
    <w:rsid w:val="002D01C3"/>
    <w:rsid w:val="002E0C19"/>
    <w:rsid w:val="002E5AE1"/>
    <w:rsid w:val="002F2875"/>
    <w:rsid w:val="002F7D56"/>
    <w:rsid w:val="003031E2"/>
    <w:rsid w:val="00311E1D"/>
    <w:rsid w:val="00322FE6"/>
    <w:rsid w:val="0032572B"/>
    <w:rsid w:val="00326E42"/>
    <w:rsid w:val="003321E3"/>
    <w:rsid w:val="00340A60"/>
    <w:rsid w:val="00343E3B"/>
    <w:rsid w:val="00354048"/>
    <w:rsid w:val="00355853"/>
    <w:rsid w:val="00357B58"/>
    <w:rsid w:val="003614FC"/>
    <w:rsid w:val="00362676"/>
    <w:rsid w:val="003659E0"/>
    <w:rsid w:val="00386608"/>
    <w:rsid w:val="003A2939"/>
    <w:rsid w:val="003A453C"/>
    <w:rsid w:val="003D2A3D"/>
    <w:rsid w:val="003D4200"/>
    <w:rsid w:val="003D7CAD"/>
    <w:rsid w:val="00413383"/>
    <w:rsid w:val="00415E68"/>
    <w:rsid w:val="00421EE5"/>
    <w:rsid w:val="0043183C"/>
    <w:rsid w:val="00431B98"/>
    <w:rsid w:val="00465B85"/>
    <w:rsid w:val="00487DA1"/>
    <w:rsid w:val="004954F1"/>
    <w:rsid w:val="004A51F4"/>
    <w:rsid w:val="004F65DE"/>
    <w:rsid w:val="0050097B"/>
    <w:rsid w:val="005022CB"/>
    <w:rsid w:val="0050615D"/>
    <w:rsid w:val="005347E8"/>
    <w:rsid w:val="00552807"/>
    <w:rsid w:val="00572E44"/>
    <w:rsid w:val="005760A0"/>
    <w:rsid w:val="00592695"/>
    <w:rsid w:val="005A0226"/>
    <w:rsid w:val="005A0FF8"/>
    <w:rsid w:val="005E3658"/>
    <w:rsid w:val="005F02F2"/>
    <w:rsid w:val="005F6FFF"/>
    <w:rsid w:val="0061242E"/>
    <w:rsid w:val="00620FFA"/>
    <w:rsid w:val="006213B0"/>
    <w:rsid w:val="00632A48"/>
    <w:rsid w:val="00650F63"/>
    <w:rsid w:val="0065408F"/>
    <w:rsid w:val="00661A77"/>
    <w:rsid w:val="00667682"/>
    <w:rsid w:val="006678D0"/>
    <w:rsid w:val="006829C3"/>
    <w:rsid w:val="00692B68"/>
    <w:rsid w:val="006A4A9B"/>
    <w:rsid w:val="006B05BF"/>
    <w:rsid w:val="006B6917"/>
    <w:rsid w:val="006B6EAD"/>
    <w:rsid w:val="006B744C"/>
    <w:rsid w:val="006C69D0"/>
    <w:rsid w:val="006F6897"/>
    <w:rsid w:val="00703A75"/>
    <w:rsid w:val="0072325C"/>
    <w:rsid w:val="00741D52"/>
    <w:rsid w:val="00750CA1"/>
    <w:rsid w:val="007768F9"/>
    <w:rsid w:val="0077791E"/>
    <w:rsid w:val="00786820"/>
    <w:rsid w:val="00786913"/>
    <w:rsid w:val="007957B6"/>
    <w:rsid w:val="007B77B1"/>
    <w:rsid w:val="007D0012"/>
    <w:rsid w:val="007D06C2"/>
    <w:rsid w:val="007D6FFB"/>
    <w:rsid w:val="007E28BA"/>
    <w:rsid w:val="008367AC"/>
    <w:rsid w:val="00844791"/>
    <w:rsid w:val="008454F5"/>
    <w:rsid w:val="008630C6"/>
    <w:rsid w:val="00866CE0"/>
    <w:rsid w:val="00875A00"/>
    <w:rsid w:val="00895248"/>
    <w:rsid w:val="008A3155"/>
    <w:rsid w:val="008B0819"/>
    <w:rsid w:val="008F4666"/>
    <w:rsid w:val="00907643"/>
    <w:rsid w:val="0091475F"/>
    <w:rsid w:val="009315AE"/>
    <w:rsid w:val="00931A79"/>
    <w:rsid w:val="00941538"/>
    <w:rsid w:val="00950F93"/>
    <w:rsid w:val="00952B79"/>
    <w:rsid w:val="00964810"/>
    <w:rsid w:val="00990EA0"/>
    <w:rsid w:val="0099530F"/>
    <w:rsid w:val="009E0171"/>
    <w:rsid w:val="009E293C"/>
    <w:rsid w:val="009F1FD0"/>
    <w:rsid w:val="00A01738"/>
    <w:rsid w:val="00A01C38"/>
    <w:rsid w:val="00A02443"/>
    <w:rsid w:val="00A242B6"/>
    <w:rsid w:val="00A2796F"/>
    <w:rsid w:val="00A47179"/>
    <w:rsid w:val="00A476D2"/>
    <w:rsid w:val="00A63993"/>
    <w:rsid w:val="00A70784"/>
    <w:rsid w:val="00A73D86"/>
    <w:rsid w:val="00A90D14"/>
    <w:rsid w:val="00A9598A"/>
    <w:rsid w:val="00AB3C36"/>
    <w:rsid w:val="00AB4200"/>
    <w:rsid w:val="00AC4CCF"/>
    <w:rsid w:val="00AD0C91"/>
    <w:rsid w:val="00AE1FE9"/>
    <w:rsid w:val="00AF27CD"/>
    <w:rsid w:val="00B07C2B"/>
    <w:rsid w:val="00B402B6"/>
    <w:rsid w:val="00B53882"/>
    <w:rsid w:val="00B62E1D"/>
    <w:rsid w:val="00B70979"/>
    <w:rsid w:val="00B8179A"/>
    <w:rsid w:val="00B864DE"/>
    <w:rsid w:val="00B955E6"/>
    <w:rsid w:val="00BA1406"/>
    <w:rsid w:val="00BB20B1"/>
    <w:rsid w:val="00BD19E8"/>
    <w:rsid w:val="00BE15FD"/>
    <w:rsid w:val="00BF3062"/>
    <w:rsid w:val="00BF402B"/>
    <w:rsid w:val="00C0409B"/>
    <w:rsid w:val="00C25ACB"/>
    <w:rsid w:val="00C26740"/>
    <w:rsid w:val="00C35A06"/>
    <w:rsid w:val="00C46626"/>
    <w:rsid w:val="00C477CA"/>
    <w:rsid w:val="00C5013B"/>
    <w:rsid w:val="00C64E9A"/>
    <w:rsid w:val="00C70BC6"/>
    <w:rsid w:val="00C914DF"/>
    <w:rsid w:val="00C91D4D"/>
    <w:rsid w:val="00CB7CA3"/>
    <w:rsid w:val="00CC7582"/>
    <w:rsid w:val="00D11BC0"/>
    <w:rsid w:val="00D163FD"/>
    <w:rsid w:val="00D22F4E"/>
    <w:rsid w:val="00D44BA0"/>
    <w:rsid w:val="00D506B0"/>
    <w:rsid w:val="00D523D3"/>
    <w:rsid w:val="00D550BE"/>
    <w:rsid w:val="00D6438D"/>
    <w:rsid w:val="00D745C1"/>
    <w:rsid w:val="00DA13D6"/>
    <w:rsid w:val="00DA3A2B"/>
    <w:rsid w:val="00DD2BAD"/>
    <w:rsid w:val="00DD70CD"/>
    <w:rsid w:val="00DE2DFC"/>
    <w:rsid w:val="00E00748"/>
    <w:rsid w:val="00E00D3A"/>
    <w:rsid w:val="00E0389A"/>
    <w:rsid w:val="00E06ACE"/>
    <w:rsid w:val="00E17BD7"/>
    <w:rsid w:val="00E52714"/>
    <w:rsid w:val="00E6076B"/>
    <w:rsid w:val="00E70C8B"/>
    <w:rsid w:val="00E91F99"/>
    <w:rsid w:val="00E952B3"/>
    <w:rsid w:val="00EA25A4"/>
    <w:rsid w:val="00ED3F40"/>
    <w:rsid w:val="00EF51CC"/>
    <w:rsid w:val="00F02106"/>
    <w:rsid w:val="00F133FA"/>
    <w:rsid w:val="00F200F7"/>
    <w:rsid w:val="00F21F96"/>
    <w:rsid w:val="00F22266"/>
    <w:rsid w:val="00F266B7"/>
    <w:rsid w:val="00F33DA4"/>
    <w:rsid w:val="00F34F65"/>
    <w:rsid w:val="00F45063"/>
    <w:rsid w:val="00F465D6"/>
    <w:rsid w:val="00F51106"/>
    <w:rsid w:val="00F52FA8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485F8C-3AB4-4A2E-B3AB-6EECA2B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86820"/>
    <w:rPr>
      <w:rFonts w:ascii="Arial" w:hAnsi="Arial"/>
      <w:sz w:val="21"/>
      <w:lang w:eastAsia="de-DE"/>
    </w:rPr>
  </w:style>
  <w:style w:type="paragraph" w:styleId="berschrift1">
    <w:name w:val="heading 1"/>
    <w:basedOn w:val="Standard"/>
    <w:next w:val="StandardTEXT"/>
    <w:qFormat/>
    <w:rsid w:val="0099530F"/>
    <w:pPr>
      <w:keepNext/>
      <w:spacing w:before="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TEXT"/>
    <w:qFormat/>
    <w:rsid w:val="0099530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TEXT"/>
    <w:qFormat/>
    <w:rsid w:val="0099530F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StandardTEXTZchn"/>
    <w:rsid w:val="001D5F62"/>
    <w:rPr>
      <w:rFonts w:ascii="Arial" w:hAnsi="Arial"/>
      <w:color w:val="auto"/>
      <w:sz w:val="20"/>
      <w:u w:val="single"/>
      <w:lang w:val="de-CH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3C36"/>
    <w:rPr>
      <w:rFonts w:ascii="Tahoma" w:hAnsi="Tahoma" w:cs="Tahoma"/>
      <w:sz w:val="16"/>
      <w:szCs w:val="16"/>
    </w:rPr>
  </w:style>
  <w:style w:type="paragraph" w:customStyle="1" w:styleId="Standard75">
    <w:name w:val="Standard_75"/>
    <w:basedOn w:val="Standard"/>
    <w:rsid w:val="00786820"/>
    <w:pPr>
      <w:tabs>
        <w:tab w:val="left" w:pos="1021"/>
      </w:tabs>
      <w:spacing w:after="150"/>
    </w:pPr>
    <w:rPr>
      <w:rFonts w:cs="Arial"/>
      <w:sz w:val="15"/>
    </w:rPr>
  </w:style>
  <w:style w:type="paragraph" w:customStyle="1" w:styleId="StandardTEXT">
    <w:name w:val="Standard_TEXT"/>
    <w:basedOn w:val="Standard"/>
    <w:link w:val="StandardTEXTZchn"/>
    <w:rsid w:val="002F2875"/>
    <w:pPr>
      <w:spacing w:after="210"/>
    </w:pPr>
  </w:style>
  <w:style w:type="paragraph" w:customStyle="1" w:styleId="StandardBetreff">
    <w:name w:val="Standard_Betreff"/>
    <w:basedOn w:val="Standard"/>
    <w:rsid w:val="002F7D56"/>
    <w:pPr>
      <w:spacing w:after="210"/>
    </w:pPr>
    <w:rPr>
      <w:rFonts w:cs="Arial"/>
      <w:b/>
      <w:sz w:val="24"/>
      <w:szCs w:val="24"/>
    </w:rPr>
  </w:style>
  <w:style w:type="paragraph" w:customStyle="1" w:styleId="StandardFETT">
    <w:name w:val="Standard_FETT"/>
    <w:basedOn w:val="StandardTEXT"/>
    <w:rsid w:val="00086831"/>
    <w:pPr>
      <w:spacing w:after="0"/>
    </w:pPr>
    <w:rPr>
      <w:b/>
    </w:rPr>
  </w:style>
  <w:style w:type="character" w:customStyle="1" w:styleId="StandardTEXTZchn">
    <w:name w:val="Standard_TEXT Zchn"/>
    <w:basedOn w:val="Absatz-Standardschriftart"/>
    <w:link w:val="StandardTEXT"/>
    <w:rsid w:val="002F2875"/>
    <w:rPr>
      <w:rFonts w:ascii="Arial" w:hAnsi="Arial"/>
      <w:sz w:val="21"/>
      <w:lang w:val="de-CH" w:eastAsia="de-DE" w:bidi="ar-SA"/>
    </w:rPr>
  </w:style>
  <w:style w:type="table" w:styleId="Tabellenraster">
    <w:name w:val="Table Grid"/>
    <w:basedOn w:val="NormaleTabelle"/>
    <w:rsid w:val="00F5110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85">
    <w:name w:val="Standard_85"/>
    <w:basedOn w:val="Standard"/>
    <w:rsid w:val="00082E8F"/>
    <w:rPr>
      <w:rFonts w:cs="Arial"/>
      <w:sz w:val="17"/>
      <w:szCs w:val="17"/>
    </w:rPr>
  </w:style>
  <w:style w:type="paragraph" w:styleId="NurText">
    <w:name w:val="Plain Text"/>
    <w:basedOn w:val="Standard"/>
    <w:link w:val="NurTextZchn"/>
    <w:uiPriority w:val="99"/>
    <w:unhideWhenUsed/>
    <w:rsid w:val="0050615D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0615D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4\Vorlagen\Marketing\Werbetext_2017-1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15C3-D5E7-4DA1-BC16-5C974253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Werbetext_2017-11.dotx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Zürich</vt:lpstr>
    </vt:vector>
  </TitlesOfParts>
  <Company>Schulthess Verlag Zürich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Zürich</dc:title>
  <dc:subject>Vorlage</dc:subject>
  <dc:creator>Stastka Daniel</dc:creator>
  <cp:keywords/>
  <cp:lastModifiedBy>Stastka Daniel</cp:lastModifiedBy>
  <cp:revision>1</cp:revision>
  <cp:lastPrinted>2017-11-20T15:43:00Z</cp:lastPrinted>
  <dcterms:created xsi:type="dcterms:W3CDTF">2017-11-21T16:04:00Z</dcterms:created>
  <dcterms:modified xsi:type="dcterms:W3CDTF">2017-11-21T16:13:00Z</dcterms:modified>
</cp:coreProperties>
</file>